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11E91">
        <w:trPr>
          <w:trHeight w:val="1008"/>
          <w:jc w:val="right"/>
        </w:trPr>
        <w:tc>
          <w:tcPr>
            <w:tcW w:w="965" w:type="dxa"/>
          </w:tcPr>
          <w:p w:rsidR="00111E91" w:rsidRDefault="00D07418" w:rsidP="000C04F9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09600" cy="447675"/>
                  <wp:effectExtent l="0" t="0" r="0" b="9525"/>
                  <wp:docPr id="2" name="Picture 2" descr="C:\Users\lorijones\Desktop\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rijones\Desktop\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111E91" w:rsidRDefault="00111E91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111E91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111E91" w:rsidRDefault="00111E91">
                  <w:pPr>
                    <w:pStyle w:val="NoSpacing"/>
                  </w:pPr>
                </w:p>
              </w:tc>
            </w:tr>
            <w:tr w:rsidR="00111E91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111E91" w:rsidRDefault="00F65CEA">
                  <w:pPr>
                    <w:pStyle w:val="Title"/>
                  </w:pPr>
                  <w:r>
                    <w:t xml:space="preserve">Self assessment &amp; </w:t>
                  </w:r>
                  <w:proofErr w:type="gramStart"/>
                  <w:r>
                    <w:t>reflection</w:t>
                  </w:r>
                  <w:r w:rsidR="00B376AE">
                    <w:t>,Media</w:t>
                  </w:r>
                  <w:proofErr w:type="gramEnd"/>
                  <w:r w:rsidR="00B376AE">
                    <w:t xml:space="preserve"> Arts</w:t>
                  </w:r>
                </w:p>
                <w:p w:rsidR="00D37CA8" w:rsidRDefault="00D37CA8" w:rsidP="00D37CA8"/>
                <w:p w:rsidR="00D37CA8" w:rsidRPr="00D37CA8" w:rsidRDefault="00D37CA8" w:rsidP="00D37CA8">
                  <w:r>
                    <w:t>Name :</w:t>
                  </w:r>
                </w:p>
              </w:tc>
            </w:tr>
            <w:tr w:rsidR="00111E91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111E91" w:rsidRDefault="00111E91">
                  <w:pPr>
                    <w:pStyle w:val="NoSpacing"/>
                  </w:pPr>
                </w:p>
              </w:tc>
            </w:tr>
          </w:tbl>
          <w:p w:rsidR="00111E91" w:rsidRDefault="00111E91"/>
        </w:tc>
      </w:tr>
    </w:tbl>
    <w:p w:rsidR="00111E91" w:rsidRDefault="00F65CEA">
      <w:pPr>
        <w:pStyle w:val="Heading1"/>
        <w:spacing w:before="620"/>
      </w:pPr>
      <w:r>
        <w:t>I feel like I have learned: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70"/>
        <w:gridCol w:w="8660"/>
      </w:tblGrid>
      <w:tr w:rsidR="00111E91" w:rsidTr="00F65CEA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DC163A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To find and use various camera functions.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111E91" w:rsidRDefault="000C04F9" w:rsidP="00DC163A">
            <w:pPr>
              <w:autoSpaceDE w:val="0"/>
              <w:autoSpaceDN w:val="0"/>
              <w:adjustRightInd w:val="0"/>
              <w:spacing w:before="0" w:line="240" w:lineRule="auto"/>
            </w:pPr>
            <w:r>
              <w:rPr>
                <w:rFonts w:ascii="Palatino-Roman" w:hAnsi="Palatino-Roman" w:cs="Palatino-Roman"/>
                <w:kern w:val="0"/>
                <w:szCs w:val="18"/>
              </w:rPr>
              <w:t xml:space="preserve"> To </w:t>
            </w:r>
            <w:r w:rsidR="00DC163A">
              <w:rPr>
                <w:rFonts w:ascii="Palatino-Roman" w:hAnsi="Palatino-Roman" w:cs="Palatino-Roman"/>
                <w:kern w:val="0"/>
                <w:szCs w:val="18"/>
              </w:rPr>
              <w:t xml:space="preserve">adjust exposure in the camera and in </w:t>
            </w:r>
            <w:proofErr w:type="spellStart"/>
            <w:r w:rsidR="00DC163A">
              <w:rPr>
                <w:rFonts w:ascii="Palatino-Roman" w:hAnsi="Palatino-Roman" w:cs="Palatino-Roman"/>
                <w:kern w:val="0"/>
                <w:szCs w:val="18"/>
              </w:rPr>
              <w:t>post production</w:t>
            </w:r>
            <w:proofErr w:type="spellEnd"/>
          </w:p>
        </w:tc>
      </w:tr>
      <w:tr w:rsidR="00111E91" w:rsidTr="00F65CEA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B376AE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use a variety of materials, technologies, and processes, alone and in combination, to make</w:t>
            </w:r>
          </w:p>
          <w:p w:rsidR="00111E91" w:rsidRDefault="000C04F9" w:rsidP="000C04F9">
            <w:pPr>
              <w:pStyle w:val="List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 xml:space="preserve">personally meaningful </w:t>
            </w:r>
            <w:r w:rsidR="00B376AE">
              <w:rPr>
                <w:rFonts w:ascii="Palatino-Roman" w:hAnsi="Palatino-Roman" w:cs="Palatino-Roman"/>
                <w:kern w:val="0"/>
                <w:szCs w:val="18"/>
              </w:rPr>
              <w:t>videos</w:t>
            </w:r>
          </w:p>
          <w:p w:rsidR="000C04F9" w:rsidRDefault="000C04F9" w:rsidP="000C04F9">
            <w:pPr>
              <w:pStyle w:val="List"/>
            </w:pPr>
          </w:p>
        </w:tc>
      </w:tr>
      <w:tr w:rsidR="00111E91" w:rsidTr="00F65CEA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995EB7" w:rsidRDefault="00B376AE" w:rsidP="00995EB7">
            <w:pPr>
              <w:pStyle w:val="List"/>
              <w:ind w:left="720"/>
            </w:pPr>
            <w:r>
              <w:t xml:space="preserve">Create an engaging introduction to my channel using basic tools in Adobe </w:t>
            </w:r>
            <w:proofErr w:type="spellStart"/>
            <w:r>
              <w:t>afteraffects</w:t>
            </w:r>
            <w:proofErr w:type="spellEnd"/>
          </w:p>
          <w:p w:rsidR="00995EB7" w:rsidRDefault="00995EB7" w:rsidP="00995EB7">
            <w:pPr>
              <w:pStyle w:val="List"/>
              <w:ind w:left="720"/>
            </w:pP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60D24BBA699E4778BAEF497238A0AF2F"/>
              </w:placeholder>
              <w15:repeatingSectionItem/>
            </w:sdtPr>
            <w:sdtEndPr/>
            <w:sdtContent>
              <w:tr w:rsidR="00111E91" w:rsidTr="00F65CE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51" w:type="pct"/>
                      </w:tcPr>
                      <w:p w:rsidR="00111E91" w:rsidRDefault="005A4757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49" w:type="pct"/>
                  </w:tcPr>
                  <w:p w:rsidR="00111E91" w:rsidRPr="000C04F9" w:rsidRDefault="00B376AE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  <w:r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  <w:t xml:space="preserve">Create images to brand and advertise my channel. </w:t>
                    </w:r>
                  </w:p>
                </w:tc>
              </w:tr>
            </w:sdtContent>
          </w:sdt>
        </w:sdtContent>
      </w:sdt>
    </w:tbl>
    <w:p w:rsidR="000C04F9" w:rsidRDefault="00F65CEA">
      <w:pPr>
        <w:pStyle w:val="Heading1"/>
      </w:pPr>
      <w:r>
        <w:t>Examples of my Learning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sdt>
        <w:sdtPr>
          <w:rPr>
            <w:rFonts w:asciiTheme="minorHAnsi" w:hAnsiTheme="minorHAnsi" w:cstheme="minorBidi"/>
            <w:color w:val="27130E" w:themeColor="text2" w:themeShade="80"/>
            <w:sz w:val="18"/>
          </w:rPr>
          <w:id w:val="280688144"/>
          <w15:repeatingSection/>
        </w:sdtPr>
        <w:sdtEndPr/>
        <w:sdtContent>
          <w:sdt>
            <w:sdtPr>
              <w:rPr>
                <w:rFonts w:asciiTheme="minorHAnsi" w:hAnsiTheme="minorHAnsi" w:cstheme="minorBidi"/>
                <w:color w:val="27130E" w:themeColor="text2" w:themeShade="80"/>
                <w:sz w:val="18"/>
              </w:rPr>
              <w:id w:val="710232311"/>
              <w:placeholder>
                <w:docPart w:val="E565B98F48E149BDA4C81AB7FF5C0BE8"/>
              </w:placeholder>
              <w15:repeatingSectionItem/>
            </w:sdtPr>
            <w:sdtEndPr/>
            <w:sdtContent>
              <w:tr w:rsidR="000C04F9" w:rsidTr="000C04F9">
                <w:sdt>
                  <w:sdtPr>
                    <w:rPr>
                      <w:rFonts w:asciiTheme="minorHAnsi" w:hAnsiTheme="minorHAnsi" w:cstheme="minorBidi"/>
                      <w:color w:val="27130E" w:themeColor="text2" w:themeShade="80"/>
                      <w:sz w:val="18"/>
                    </w:rPr>
                    <w:id w:val="20373044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C04F9" w:rsidRDefault="000C04F9" w:rsidP="00486630">
                        <w:pPr>
                          <w:pStyle w:val="Checkbox"/>
                        </w:pPr>
                        <w:r w:rsidRPr="000C04F9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C04F9" w:rsidRDefault="000C04F9" w:rsidP="000C04F9">
                    <w:pPr>
                      <w:pStyle w:val="List"/>
                    </w:pPr>
                    <w:r>
                      <w:t>Here are some examples of my learning</w:t>
                    </w:r>
                  </w:p>
                  <w:p w:rsidR="000C04F9" w:rsidRDefault="000C04F9" w:rsidP="000C04F9">
                    <w:pPr>
                      <w:pStyle w:val="List"/>
                    </w:pPr>
                  </w:p>
                  <w:p w:rsidR="000C04F9" w:rsidRPr="000C04F9" w:rsidRDefault="000C04F9" w:rsidP="000C04F9">
                    <w:pPr>
                      <w:pStyle w:val="List"/>
                    </w:pPr>
                    <w:r>
                      <w:t xml:space="preserve"> </w:t>
                    </w:r>
                  </w:p>
                </w:tc>
              </w:tr>
            </w:sdtContent>
          </w:sdt>
        </w:sdtContent>
      </w:sdt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  <w:bookmarkStart w:id="0" w:name="_GoBack"/>
            <w:bookmarkEnd w:id="0"/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Proficient at: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F65CEA" w:rsidRDefault="00F65CEA">
            <w:pPr>
              <w:pStyle w:val="List"/>
            </w:pPr>
          </w:p>
          <w:p w:rsidR="00F65CEA" w:rsidRDefault="00F65CEA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i need to work on: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111E91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 w:rsidP="000C04F9">
      <w:pPr>
        <w:pStyle w:val="Heading1"/>
      </w:pPr>
      <w:r>
        <w:t>My goal for Next term is</w:t>
      </w:r>
    </w:p>
    <w:p w:rsidR="000C04F9" w:rsidRDefault="000C04F9"/>
    <w:sectPr w:rsidR="000C04F9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EA" w:rsidRDefault="00F65CEA">
      <w:pPr>
        <w:spacing w:before="0" w:line="240" w:lineRule="auto"/>
      </w:pPr>
      <w:r>
        <w:separator/>
      </w:r>
    </w:p>
  </w:endnote>
  <w:endnote w:type="continuationSeparator" w:id="0">
    <w:p w:rsidR="00F65CEA" w:rsidRDefault="00F65C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91" w:rsidRDefault="005A47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76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EA" w:rsidRDefault="00F65CEA">
      <w:pPr>
        <w:spacing w:before="0" w:line="240" w:lineRule="auto"/>
      </w:pPr>
      <w:r>
        <w:separator/>
      </w:r>
    </w:p>
  </w:footnote>
  <w:footnote w:type="continuationSeparator" w:id="0">
    <w:p w:rsidR="00F65CEA" w:rsidRDefault="00F65CE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904"/>
    <w:multiLevelType w:val="hybridMultilevel"/>
    <w:tmpl w:val="CCC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A"/>
    <w:rsid w:val="000C04F9"/>
    <w:rsid w:val="00111E91"/>
    <w:rsid w:val="001B03AD"/>
    <w:rsid w:val="002E2FD7"/>
    <w:rsid w:val="005A4757"/>
    <w:rsid w:val="00995EB7"/>
    <w:rsid w:val="00B376AE"/>
    <w:rsid w:val="00D07418"/>
    <w:rsid w:val="00D37CA8"/>
    <w:rsid w:val="00DC163A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AF5B"/>
  <w15:chartTrackingRefBased/>
  <w15:docId w15:val="{7CC49F16-85C9-4DBD-846A-0ECBABE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jones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24BBA699E4778BAEF497238A0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4495-1772-42FC-9BF2-5B42F4B9F161}"/>
      </w:docPartPr>
      <w:docPartBody>
        <w:p w:rsidR="00A010C9" w:rsidRDefault="00583C27">
          <w:pPr>
            <w:pStyle w:val="60D24BBA699E4778BAEF497238A0AF2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65B98F48E149BDA4C81AB7FF5C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E129-8874-4388-92B1-E371B6E10BF5}"/>
      </w:docPartPr>
      <w:docPartBody>
        <w:p w:rsidR="00A010C9" w:rsidRDefault="00583C27" w:rsidP="00583C27">
          <w:pPr>
            <w:pStyle w:val="E565B98F48E149BDA4C81AB7FF5C0B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7"/>
    <w:rsid w:val="00583C27"/>
    <w:rsid w:val="00A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C27"/>
    <w:rPr>
      <w:color w:val="808080"/>
    </w:rPr>
  </w:style>
  <w:style w:type="paragraph" w:customStyle="1" w:styleId="60D24BBA699E4778BAEF497238A0AF2F">
    <w:name w:val="60D24BBA699E4778BAEF497238A0AF2F"/>
  </w:style>
  <w:style w:type="paragraph" w:customStyle="1" w:styleId="E565B98F48E149BDA4C81AB7FF5C0BE8">
    <w:name w:val="E565B98F48E149BDA4C81AB7FF5C0BE8"/>
    <w:rsid w:val="00583C27"/>
  </w:style>
  <w:style w:type="paragraph" w:customStyle="1" w:styleId="4EFBC63BA8C84F7C9F6932D8F8DDB0DE">
    <w:name w:val="4EFBC63BA8C84F7C9F6932D8F8DDB0DE"/>
    <w:rsid w:val="00583C27"/>
  </w:style>
  <w:style w:type="paragraph" w:customStyle="1" w:styleId="736BBF60458A437A9978DCDECBE1BD1F">
    <w:name w:val="736BBF60458A437A9978DCDECBE1BD1F"/>
    <w:rsid w:val="00583C27"/>
  </w:style>
  <w:style w:type="paragraph" w:customStyle="1" w:styleId="7421B355EA654BD0821B99022CF9377B">
    <w:name w:val="7421B355EA654BD0821B99022CF9377B"/>
    <w:rsid w:val="0058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Jones</dc:creator>
  <cp:keywords/>
  <cp:lastModifiedBy>Lori Jones</cp:lastModifiedBy>
  <cp:revision>2</cp:revision>
  <cp:lastPrinted>2012-07-31T23:37:00Z</cp:lastPrinted>
  <dcterms:created xsi:type="dcterms:W3CDTF">2016-04-15T15:59:00Z</dcterms:created>
  <dcterms:modified xsi:type="dcterms:W3CDTF">2016-04-15T15:59:00Z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